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D01920" w:rsidRDefault="008C70A5" w:rsidP="00D54DE7">
      <w:pPr>
        <w:pStyle w:val="NormalWeb"/>
        <w:spacing w:before="0" w:beforeAutospacing="0" w:after="240" w:afterAutospacing="0"/>
        <w:jc w:val="center"/>
        <w:rPr>
          <w:rFonts w:ascii="Cambria Math" w:hAnsi="Cambria Math"/>
          <w:b/>
          <w:color w:val="000000"/>
        </w:rPr>
      </w:pPr>
      <w:r w:rsidRPr="00D01920">
        <w:rPr>
          <w:rFonts w:ascii="Cambria Math" w:hAnsi="Cambria Math"/>
          <w:color w:val="000000"/>
        </w:rPr>
        <w:t> </w:t>
      </w:r>
      <w:r w:rsidRPr="00D01920">
        <w:rPr>
          <w:rFonts w:ascii="Cambria Math" w:hAnsi="Cambria Math"/>
          <w:b/>
          <w:bCs/>
          <w:color w:val="000000"/>
        </w:rPr>
        <w:t xml:space="preserve">TERMO </w:t>
      </w:r>
      <w:r w:rsidR="007C4D51" w:rsidRPr="00D01920">
        <w:rPr>
          <w:rFonts w:ascii="Cambria Math" w:hAnsi="Cambria Math"/>
          <w:b/>
          <w:bCs/>
          <w:color w:val="000000"/>
        </w:rPr>
        <w:t>CONJUNTO DE ADJUDICAÇÃO E</w:t>
      </w:r>
      <w:r w:rsidRPr="00D01920">
        <w:rPr>
          <w:rFonts w:ascii="Cambria Math" w:hAnsi="Cambria Math"/>
          <w:b/>
          <w:bCs/>
          <w:color w:val="000000"/>
        </w:rPr>
        <w:t xml:space="preserve"> HOMOLOGAÇÃO DA</w:t>
      </w:r>
    </w:p>
    <w:p w14:paraId="2C7B5ABD" w14:textId="31946923" w:rsidR="007C4D51" w:rsidRPr="00D01920" w:rsidRDefault="008C70A5" w:rsidP="0007382D">
      <w:pPr>
        <w:pStyle w:val="Normalce340a3d-9c72-420c-ac5a-f324a9ffcf38"/>
        <w:spacing w:after="0" w:line="240" w:lineRule="auto"/>
        <w:jc w:val="center"/>
        <w:rPr>
          <w:rFonts w:ascii="Cambria Math" w:hAnsi="Cambria Math" w:cs="Times New Roman"/>
        </w:rPr>
      </w:pPr>
      <w:r w:rsidRPr="00D01920">
        <w:rPr>
          <w:rFonts w:ascii="Cambria Math" w:hAnsi="Cambria Math" w:cs="Times New Roman"/>
          <w:b/>
          <w:bCs/>
          <w:color w:val="000000"/>
          <w:lang w:val="pt-BR"/>
        </w:rPr>
        <w:t xml:space="preserve">LICITAÇÃO </w:t>
      </w:r>
      <w:r w:rsidRPr="00D01920">
        <w:rPr>
          <w:rFonts w:ascii="Cambria Math" w:hAnsi="Cambria Math" w:cs="Times New Roman"/>
          <w:b/>
          <w:lang w:val="pt-BR"/>
        </w:rPr>
        <w:t>PREGÃO ELETRÔNICO</w:t>
      </w:r>
      <w:r w:rsidRPr="00D01920">
        <w:rPr>
          <w:rFonts w:ascii="Cambria Math" w:hAnsi="Cambria Math" w:cs="Times New Roman"/>
          <w:b/>
          <w:bCs/>
          <w:color w:val="000000"/>
          <w:lang w:val="pt-BR"/>
        </w:rPr>
        <w:t xml:space="preserve"> Nº </w:t>
      </w:r>
      <w:r w:rsidR="007C4D51" w:rsidRPr="00D01920">
        <w:rPr>
          <w:rFonts w:ascii="Cambria Math" w:hAnsi="Cambria Math" w:cs="Times New Roman"/>
          <w:b/>
          <w:bCs/>
          <w:color w:val="000000"/>
          <w:lang w:val="pt-BR"/>
        </w:rPr>
        <w:t>0</w:t>
      </w:r>
      <w:r w:rsidR="00D01920" w:rsidRPr="00D01920">
        <w:rPr>
          <w:rFonts w:ascii="Cambria Math" w:hAnsi="Cambria Math" w:cs="Times New Roman"/>
          <w:b/>
          <w:bCs/>
          <w:color w:val="000000"/>
          <w:lang w:val="pt-BR"/>
        </w:rPr>
        <w:t>74</w:t>
      </w:r>
      <w:r w:rsidR="007C4D51" w:rsidRPr="00D01920">
        <w:rPr>
          <w:rFonts w:ascii="Cambria Math" w:hAnsi="Cambria Math" w:cs="Times New Roman"/>
          <w:b/>
          <w:bCs/>
          <w:color w:val="000000"/>
          <w:lang w:val="pt-BR"/>
        </w:rPr>
        <w:t>/2025</w:t>
      </w:r>
    </w:p>
    <w:p w14:paraId="74573042" w14:textId="2577E2B0" w:rsidR="007C4D51" w:rsidRPr="00D01920" w:rsidRDefault="007C4D51" w:rsidP="00807062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Cambria Math" w:hAnsi="Cambria Math"/>
          <w:b/>
          <w:bCs/>
          <w:color w:val="000000"/>
          <w:lang w:val="pt-BR"/>
        </w:rPr>
      </w:pPr>
      <w:r w:rsidRPr="00D01920">
        <w:rPr>
          <w:rFonts w:ascii="Cambria Math" w:hAnsi="Cambria Math"/>
          <w:b/>
          <w:bCs/>
          <w:lang w:val="pt-BR"/>
        </w:rPr>
        <w:t>A</w:t>
      </w:r>
      <w:r w:rsidRPr="00D01920">
        <w:rPr>
          <w:rFonts w:ascii="Cambria Math" w:hAnsi="Cambria Math"/>
          <w:b/>
          <w:bCs/>
          <w:color w:val="000000"/>
          <w:lang w:val="pt-BR"/>
        </w:rPr>
        <w:t>DJUDICO</w:t>
      </w:r>
      <w:r w:rsidRPr="00D01920">
        <w:rPr>
          <w:rFonts w:ascii="Cambria Math" w:hAnsi="Cambria Math"/>
          <w:color w:val="000000"/>
          <w:lang w:val="pt-BR"/>
        </w:rPr>
        <w:t xml:space="preserve"> o</w:t>
      </w:r>
      <w:r w:rsidR="00FE0275" w:rsidRPr="00D01920">
        <w:rPr>
          <w:rFonts w:ascii="Cambria Math" w:hAnsi="Cambria Math"/>
          <w:color w:val="000000"/>
          <w:lang w:val="pt-BR"/>
        </w:rPr>
        <w:t>s</w:t>
      </w:r>
      <w:r w:rsidR="000D02EF" w:rsidRPr="00D01920">
        <w:rPr>
          <w:rFonts w:ascii="Cambria Math" w:hAnsi="Cambria Math"/>
          <w:color w:val="000000"/>
          <w:lang w:val="pt-BR"/>
        </w:rPr>
        <w:t xml:space="preserve"> vencedor</w:t>
      </w:r>
      <w:r w:rsidR="00FE0275" w:rsidRPr="00D01920">
        <w:rPr>
          <w:rFonts w:ascii="Cambria Math" w:hAnsi="Cambria Math"/>
          <w:color w:val="000000"/>
          <w:lang w:val="pt-BR"/>
        </w:rPr>
        <w:t>es</w:t>
      </w:r>
      <w:r w:rsidRPr="00D01920">
        <w:rPr>
          <w:rFonts w:ascii="Cambria Math" w:hAnsi="Cambria Math"/>
          <w:color w:val="000000"/>
          <w:lang w:val="pt-BR"/>
        </w:rPr>
        <w:t xml:space="preserve"> do Pregão Eletrônico nº 0</w:t>
      </w:r>
      <w:r w:rsidR="00D01920" w:rsidRPr="00D01920">
        <w:rPr>
          <w:rFonts w:ascii="Cambria Math" w:hAnsi="Cambria Math"/>
          <w:color w:val="000000"/>
          <w:lang w:val="pt-BR"/>
        </w:rPr>
        <w:t>74</w:t>
      </w:r>
      <w:r w:rsidRPr="00D01920">
        <w:rPr>
          <w:rFonts w:ascii="Cambria Math" w:hAnsi="Cambria Math"/>
          <w:color w:val="000000"/>
          <w:lang w:val="pt-BR"/>
        </w:rPr>
        <w:t xml:space="preserve">/2025, realizado em </w:t>
      </w:r>
      <w:r w:rsidR="00D01920" w:rsidRPr="00D01920">
        <w:rPr>
          <w:rFonts w:ascii="Cambria Math" w:hAnsi="Cambria Math"/>
          <w:color w:val="000000"/>
          <w:lang w:val="pt-BR"/>
        </w:rPr>
        <w:t>11/12</w:t>
      </w:r>
      <w:r w:rsidR="00DE45B4" w:rsidRPr="00D01920">
        <w:rPr>
          <w:rFonts w:ascii="Cambria Math" w:hAnsi="Cambria Math"/>
          <w:color w:val="000000"/>
          <w:lang w:val="pt-BR"/>
        </w:rPr>
        <w:t>/2025</w:t>
      </w:r>
      <w:r w:rsidRPr="00D01920">
        <w:rPr>
          <w:rFonts w:ascii="Cambria Math" w:hAnsi="Cambria Math"/>
          <w:color w:val="000000"/>
          <w:lang w:val="pt-BR"/>
        </w:rPr>
        <w:t xml:space="preserve"> a saber:</w:t>
      </w:r>
    </w:p>
    <w:p w14:paraId="02F4FD20" w14:textId="08DD8FBE" w:rsidR="00D01920" w:rsidRPr="00D01920" w:rsidRDefault="00D01920" w:rsidP="00D01920">
      <w:pPr>
        <w:pStyle w:val="NormalWebf7c81940-a1bc-478b-8eab-ff51cd0cff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D01920">
        <w:rPr>
          <w:rFonts w:ascii="Cambria Math" w:hAnsi="Cambria Math" w:cs="Times New Roman"/>
          <w:b/>
          <w:bCs/>
          <w:lang w:val="pt-BR"/>
        </w:rPr>
        <w:t>ARTE MUSICAL DISTRIBUIDORA DE INSTRUMENTOS MUSICAIS LTDA EPP</w:t>
      </w:r>
      <w:r w:rsidRPr="00D01920">
        <w:rPr>
          <w:rFonts w:ascii="Cambria Math" w:hAnsi="Cambria Math" w:cs="Times New Roman"/>
          <w:lang w:val="pt-BR"/>
        </w:rPr>
        <w:t>- CNPJ: 42.676.495/0</w:t>
      </w:r>
      <w:r>
        <w:rPr>
          <w:rFonts w:ascii="Cambria Math" w:hAnsi="Cambria Math" w:cs="Times New Roman"/>
          <w:lang w:val="pt-BR"/>
        </w:rPr>
        <w:t>001-13, saiu vencedor</w:t>
      </w:r>
      <w:r w:rsidRPr="00D01920">
        <w:rPr>
          <w:rFonts w:ascii="Cambria Math" w:hAnsi="Cambria Math" w:cs="Times New Roman"/>
          <w:lang w:val="pt-BR"/>
        </w:rPr>
        <w:t>a nos ite</w:t>
      </w:r>
      <w:r>
        <w:rPr>
          <w:rFonts w:ascii="Cambria Math" w:hAnsi="Cambria Math" w:cs="Times New Roman"/>
          <w:lang w:val="pt-BR"/>
        </w:rPr>
        <w:t>ns</w:t>
      </w:r>
      <w:r w:rsidRPr="00D01920">
        <w:rPr>
          <w:rFonts w:ascii="Cambria Math" w:hAnsi="Cambria Math" w:cs="Times New Roman"/>
          <w:lang w:val="pt-BR"/>
        </w:rPr>
        <w:t xml:space="preserve">: 6, 7, 8, 11, 14, </w:t>
      </w:r>
      <w:r w:rsidRPr="00D01920">
        <w:rPr>
          <w:rFonts w:ascii="Cambria Math" w:hAnsi="Cambria Math" w:cs="Times New Roman"/>
          <w:lang w:val="pt-BR"/>
        </w:rPr>
        <w:t>20;</w:t>
      </w:r>
      <w:r w:rsidRPr="00D01920">
        <w:rPr>
          <w:rFonts w:ascii="Cambria Math" w:hAnsi="Cambria Math" w:cs="Times New Roman"/>
          <w:lang w:val="pt-BR"/>
        </w:rPr>
        <w:t xml:space="preserve"> totalizando o valor de </w:t>
      </w:r>
      <w:r w:rsidRPr="00D01920">
        <w:rPr>
          <w:rFonts w:ascii="Cambria Math" w:hAnsi="Cambria Math" w:cs="Times New Roman"/>
          <w:b/>
          <w:bCs/>
          <w:lang w:val="pt-BR"/>
        </w:rPr>
        <w:t>R$ 7.125,50 (sete mil, cento e vinte e cinco reais e cinquenta centavos)</w:t>
      </w:r>
      <w:r w:rsidRPr="00D01920">
        <w:rPr>
          <w:rFonts w:ascii="Cambria Math" w:hAnsi="Cambria Math" w:cs="Times New Roman"/>
          <w:lang w:val="pt-BR"/>
        </w:rPr>
        <w:t>.</w:t>
      </w:r>
    </w:p>
    <w:p w14:paraId="0B9F66E8" w14:textId="4E02F03C" w:rsidR="00D01920" w:rsidRPr="00D01920" w:rsidRDefault="00D01920" w:rsidP="00D01920">
      <w:pPr>
        <w:pStyle w:val="NormalWebf7c81940-a1bc-478b-8eab-ff51cd0cff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D01920">
        <w:rPr>
          <w:rFonts w:ascii="Cambria Math" w:hAnsi="Cambria Math" w:cs="Times New Roman"/>
          <w:b/>
          <w:bCs/>
          <w:lang w:val="pt-BR"/>
        </w:rPr>
        <w:t>CLAUDINEI TONIETTI</w:t>
      </w:r>
      <w:r w:rsidRPr="00D01920">
        <w:rPr>
          <w:rFonts w:ascii="Cambria Math" w:hAnsi="Cambria Math" w:cs="Times New Roman"/>
          <w:lang w:val="pt-BR"/>
        </w:rPr>
        <w:t>- CNPJ: 28.732.430/0001-</w:t>
      </w:r>
      <w:r w:rsidRPr="00D01920">
        <w:rPr>
          <w:rFonts w:ascii="Cambria Math" w:hAnsi="Cambria Math" w:cs="Times New Roman"/>
          <w:lang w:val="pt-BR"/>
        </w:rPr>
        <w:t>17,</w:t>
      </w:r>
      <w:r w:rsidRPr="00D01920">
        <w:rPr>
          <w:rFonts w:ascii="Cambria Math" w:hAnsi="Cambria Math" w:cs="Times New Roman"/>
          <w:lang w:val="pt-BR"/>
        </w:rPr>
        <w:t xml:space="preserve"> saiu vencedora nos </w:t>
      </w:r>
      <w:r w:rsidRPr="00D01920">
        <w:rPr>
          <w:rFonts w:ascii="Cambria Math" w:hAnsi="Cambria Math" w:cs="Times New Roman"/>
          <w:lang w:val="pt-BR"/>
        </w:rPr>
        <w:t>ite</w:t>
      </w:r>
      <w:r>
        <w:rPr>
          <w:rFonts w:ascii="Cambria Math" w:hAnsi="Cambria Math" w:cs="Times New Roman"/>
          <w:lang w:val="pt-BR"/>
        </w:rPr>
        <w:t>n</w:t>
      </w:r>
      <w:r w:rsidRPr="00D01920">
        <w:rPr>
          <w:rFonts w:ascii="Cambria Math" w:hAnsi="Cambria Math" w:cs="Times New Roman"/>
          <w:lang w:val="pt-BR"/>
        </w:rPr>
        <w:t>s:</w:t>
      </w:r>
      <w:r w:rsidRPr="00D01920">
        <w:rPr>
          <w:rFonts w:ascii="Cambria Math" w:hAnsi="Cambria Math" w:cs="Times New Roman"/>
          <w:lang w:val="pt-BR"/>
        </w:rPr>
        <w:t xml:space="preserve"> 1, 2, 3, 5, 9, 10, 12, 17, 18, </w:t>
      </w:r>
      <w:r w:rsidRPr="00D01920">
        <w:rPr>
          <w:rFonts w:ascii="Cambria Math" w:hAnsi="Cambria Math" w:cs="Times New Roman"/>
          <w:lang w:val="pt-BR"/>
        </w:rPr>
        <w:t>19;</w:t>
      </w:r>
      <w:r w:rsidRPr="00D01920">
        <w:rPr>
          <w:rFonts w:ascii="Cambria Math" w:hAnsi="Cambria Math" w:cs="Times New Roman"/>
          <w:lang w:val="pt-BR"/>
        </w:rPr>
        <w:t xml:space="preserve"> totalizando o valor de </w:t>
      </w:r>
      <w:r w:rsidRPr="00D01920">
        <w:rPr>
          <w:rFonts w:ascii="Cambria Math" w:hAnsi="Cambria Math" w:cs="Times New Roman"/>
          <w:b/>
          <w:bCs/>
          <w:lang w:val="pt-BR"/>
        </w:rPr>
        <w:t>R$ 3.514,21 (três mil, quinhentos e quatorze reais e vinte e um centavos)</w:t>
      </w:r>
      <w:r w:rsidRPr="00D01920">
        <w:rPr>
          <w:rFonts w:ascii="Cambria Math" w:hAnsi="Cambria Math" w:cs="Times New Roman"/>
          <w:lang w:val="pt-BR"/>
        </w:rPr>
        <w:t>.</w:t>
      </w:r>
    </w:p>
    <w:p w14:paraId="7D3B812F" w14:textId="5BAD85F1" w:rsidR="00D01920" w:rsidRPr="00D01920" w:rsidRDefault="00D01920" w:rsidP="00D01920">
      <w:pPr>
        <w:pStyle w:val="NormalWeb"/>
        <w:jc w:val="both"/>
        <w:rPr>
          <w:rFonts w:ascii="Cambria Math" w:hAnsi="Cambria Math"/>
        </w:rPr>
      </w:pPr>
      <w:r w:rsidRPr="00D01920">
        <w:rPr>
          <w:rFonts w:ascii="Cambria Math" w:hAnsi="Cambria Math"/>
          <w:b/>
          <w:bCs/>
        </w:rPr>
        <w:t>MVB MUSIC LTDA</w:t>
      </w:r>
      <w:r w:rsidRPr="00D01920">
        <w:rPr>
          <w:rFonts w:ascii="Cambria Math" w:hAnsi="Cambria Math"/>
        </w:rPr>
        <w:t>- CNPJ: 39.432.161/0001-</w:t>
      </w:r>
      <w:r w:rsidR="002C2115" w:rsidRPr="00D01920">
        <w:rPr>
          <w:rFonts w:ascii="Cambria Math" w:hAnsi="Cambria Math"/>
        </w:rPr>
        <w:t>90,</w:t>
      </w:r>
      <w:r w:rsidRPr="00D01920">
        <w:rPr>
          <w:rFonts w:ascii="Cambria Math" w:hAnsi="Cambria Math"/>
        </w:rPr>
        <w:t xml:space="preserve"> saiu vencedora nos </w:t>
      </w:r>
      <w:r w:rsidR="002C2115" w:rsidRPr="00D01920">
        <w:rPr>
          <w:rFonts w:ascii="Cambria Math" w:hAnsi="Cambria Math"/>
        </w:rPr>
        <w:t>itens:</w:t>
      </w:r>
      <w:r w:rsidRPr="00D01920">
        <w:rPr>
          <w:rFonts w:ascii="Cambria Math" w:hAnsi="Cambria Math"/>
        </w:rPr>
        <w:t xml:space="preserve"> 4, 13, 15, </w:t>
      </w:r>
      <w:r w:rsidR="002C2115" w:rsidRPr="00D01920">
        <w:rPr>
          <w:rFonts w:ascii="Cambria Math" w:hAnsi="Cambria Math"/>
        </w:rPr>
        <w:t>16;</w:t>
      </w:r>
      <w:r w:rsidRPr="00D01920">
        <w:rPr>
          <w:rFonts w:ascii="Cambria Math" w:hAnsi="Cambria Math"/>
        </w:rPr>
        <w:t xml:space="preserve"> totalizando o valor de </w:t>
      </w:r>
      <w:r w:rsidRPr="00D01920">
        <w:rPr>
          <w:rFonts w:ascii="Cambria Math" w:hAnsi="Cambria Math"/>
          <w:b/>
          <w:bCs/>
        </w:rPr>
        <w:t>R$ 4.140,00 (quatro mil, cento e quarenta reais)</w:t>
      </w:r>
      <w:r w:rsidRPr="00D01920">
        <w:rPr>
          <w:rFonts w:ascii="Cambria Math" w:hAnsi="Cambria Math"/>
        </w:rPr>
        <w:t>.</w:t>
      </w:r>
    </w:p>
    <w:p w14:paraId="786FFBB4" w14:textId="77777777" w:rsidR="00D01920" w:rsidRPr="00D01920" w:rsidRDefault="007C4D51" w:rsidP="00D01920">
      <w:pPr>
        <w:pStyle w:val="NormalWeb"/>
        <w:spacing w:before="0" w:beforeAutospacing="0" w:after="240" w:afterAutospacing="0"/>
        <w:jc w:val="both"/>
        <w:rPr>
          <w:rFonts w:ascii="Cambria Math" w:hAnsi="Cambria Math"/>
          <w:color w:val="000000"/>
          <w:sz w:val="27"/>
          <w:szCs w:val="27"/>
        </w:rPr>
      </w:pPr>
      <w:r w:rsidRPr="00D01920">
        <w:rPr>
          <w:rFonts w:ascii="Cambria Math" w:hAnsi="Cambria Math"/>
        </w:rPr>
        <w:t>Objeto</w:t>
      </w:r>
      <w:r w:rsidRPr="00D01920">
        <w:rPr>
          <w:rFonts w:ascii="Cambria Math" w:hAnsi="Cambria Math"/>
          <w:b/>
        </w:rPr>
        <w:t>:</w:t>
      </w:r>
      <w:r w:rsidR="0007382D" w:rsidRPr="00D01920">
        <w:rPr>
          <w:rFonts w:ascii="Cambria Math" w:hAnsi="Cambria Math"/>
          <w:b/>
        </w:rPr>
        <w:t xml:space="preserve"> </w:t>
      </w:r>
      <w:r w:rsidR="00D01920" w:rsidRPr="00D01920">
        <w:rPr>
          <w:rFonts w:ascii="Cambria Math" w:hAnsi="Cambria Math" w:cs="Arial"/>
          <w:b/>
          <w:bCs/>
          <w:color w:val="000000"/>
        </w:rPr>
        <w:t>Aquisição de peças e acessórios para manutenção e conservação de instrumentos musicais, com o objetivo de suprir as demandas das Secretarias Municipais de Jardim do Seridó/RN.</w:t>
      </w:r>
    </w:p>
    <w:p w14:paraId="3EB7AA15" w14:textId="0B167AC1" w:rsidR="00573C54" w:rsidRPr="00D01920" w:rsidRDefault="00573C54" w:rsidP="00573C54">
      <w:pPr>
        <w:pStyle w:val="Default"/>
        <w:jc w:val="both"/>
        <w:rPr>
          <w:rFonts w:ascii="Cambria Math" w:hAnsi="Cambria Math"/>
          <w:b/>
        </w:rPr>
      </w:pPr>
    </w:p>
    <w:p w14:paraId="1EFD9B7C" w14:textId="2751233B" w:rsidR="007C4D51" w:rsidRPr="00D01920" w:rsidRDefault="007C4D51" w:rsidP="00E24EBD">
      <w:pPr>
        <w:pStyle w:val="Default"/>
        <w:jc w:val="both"/>
        <w:rPr>
          <w:rFonts w:ascii="Cambria Math" w:hAnsi="Cambria Math"/>
        </w:rPr>
      </w:pPr>
      <w:r w:rsidRPr="00D01920">
        <w:rPr>
          <w:rFonts w:ascii="Cambria Math" w:hAnsi="Cambria Math"/>
          <w:b/>
          <w:bCs/>
        </w:rPr>
        <w:t>02- HOMOLOGO</w:t>
      </w:r>
      <w:r w:rsidRPr="00D01920">
        <w:rPr>
          <w:rFonts w:ascii="Cambria Math" w:hAnsi="Cambria Math"/>
        </w:rPr>
        <w:t> pelo presente Termo, para que surta os seus efeitos legais, o julgamento da Comissão de Licitação - CL, referente a Licitação- Pregão Eletrônico de nº 0</w:t>
      </w:r>
      <w:r w:rsidR="00D01920">
        <w:rPr>
          <w:rFonts w:ascii="Cambria Math" w:hAnsi="Cambria Math"/>
        </w:rPr>
        <w:t>74</w:t>
      </w:r>
      <w:r w:rsidRPr="00D01920">
        <w:rPr>
          <w:rFonts w:ascii="Cambria Math" w:hAnsi="Cambria Math"/>
        </w:rPr>
        <w:t xml:space="preserve">/2025 com início </w:t>
      </w:r>
      <w:r w:rsidR="00573C54" w:rsidRPr="00D01920">
        <w:rPr>
          <w:rFonts w:ascii="Cambria Math" w:hAnsi="Cambria Math"/>
        </w:rPr>
        <w:t>2</w:t>
      </w:r>
      <w:r w:rsidR="00D01920">
        <w:rPr>
          <w:rFonts w:ascii="Cambria Math" w:hAnsi="Cambria Math"/>
        </w:rPr>
        <w:t>5</w:t>
      </w:r>
      <w:r w:rsidR="00807062" w:rsidRPr="00D01920">
        <w:rPr>
          <w:rFonts w:ascii="Cambria Math" w:hAnsi="Cambria Math"/>
        </w:rPr>
        <w:t xml:space="preserve"> de </w:t>
      </w:r>
      <w:r w:rsidR="00D01920">
        <w:rPr>
          <w:rFonts w:ascii="Cambria Math" w:hAnsi="Cambria Math"/>
        </w:rPr>
        <w:t>novembro</w:t>
      </w:r>
      <w:r w:rsidRPr="00D01920">
        <w:rPr>
          <w:rFonts w:ascii="Cambria Math" w:hAnsi="Cambria Math"/>
        </w:rPr>
        <w:t xml:space="preserve"> de 2025, realizada em </w:t>
      </w:r>
      <w:r w:rsidR="00D01920">
        <w:rPr>
          <w:rFonts w:ascii="Cambria Math" w:hAnsi="Cambria Math"/>
        </w:rPr>
        <w:t>11 de dezembro</w:t>
      </w:r>
      <w:r w:rsidRPr="00D01920">
        <w:rPr>
          <w:rFonts w:ascii="Cambria Math" w:hAnsi="Cambria Math"/>
        </w:rPr>
        <w:t xml:space="preserve"> de 2025 (</w:t>
      </w:r>
      <w:r w:rsidR="00573C54" w:rsidRPr="00D01920">
        <w:rPr>
          <w:rFonts w:ascii="Cambria Math" w:hAnsi="Cambria Math"/>
        </w:rPr>
        <w:t>quinta</w:t>
      </w:r>
      <w:r w:rsidRPr="00D01920">
        <w:rPr>
          <w:rFonts w:ascii="Cambria Math" w:hAnsi="Cambria Math"/>
        </w:rPr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D01920" w:rsidRDefault="00E24EBD" w:rsidP="007C4D51">
      <w:pPr>
        <w:rPr>
          <w:rFonts w:ascii="Cambria Math" w:hAnsi="Cambria Math" w:cs="Times New Roman"/>
          <w:b/>
          <w:bCs/>
          <w:color w:val="000000"/>
          <w:sz w:val="24"/>
          <w:szCs w:val="24"/>
        </w:rPr>
      </w:pPr>
    </w:p>
    <w:p w14:paraId="6D488D9B" w14:textId="1BC2D9EA" w:rsidR="004D621F" w:rsidRPr="00D01920" w:rsidRDefault="007C4D51" w:rsidP="00FE0275">
      <w:pPr>
        <w:rPr>
          <w:rFonts w:ascii="Cambria Math" w:hAnsi="Cambria Math" w:cs="Times New Roman"/>
          <w:sz w:val="24"/>
          <w:szCs w:val="24"/>
          <w:lang w:eastAsia="uk-UA"/>
        </w:rPr>
      </w:pPr>
      <w:bookmarkStart w:id="0" w:name="_GoBack"/>
      <w:r w:rsidRPr="00D01920">
        <w:rPr>
          <w:rFonts w:ascii="Cambria Math" w:hAnsi="Cambria Math" w:cs="Times New Roman"/>
          <w:b/>
          <w:bCs/>
          <w:color w:val="000000"/>
          <w:sz w:val="24"/>
          <w:szCs w:val="24"/>
        </w:rPr>
        <w:t xml:space="preserve">03 - DETERMINO </w:t>
      </w:r>
      <w:r w:rsidRPr="00D01920">
        <w:rPr>
          <w:rFonts w:ascii="Cambria Math" w:hAnsi="Cambria Math" w:cs="Times New Roman"/>
          <w:color w:val="000000"/>
          <w:sz w:val="24"/>
          <w:szCs w:val="24"/>
        </w:rPr>
        <w:t>que sejam adotadas as medidas cabíveis para as contra</w:t>
      </w:r>
      <w:r w:rsidRPr="00D01920">
        <w:rPr>
          <w:rFonts w:ascii="Cambria Math" w:hAnsi="Cambria Math" w:cs="Times New Roman"/>
          <w:sz w:val="24"/>
          <w:szCs w:val="24"/>
        </w:rPr>
        <w:t xml:space="preserve">tações das </w:t>
      </w:r>
      <w:bookmarkEnd w:id="0"/>
      <w:r w:rsidRPr="00D01920">
        <w:rPr>
          <w:rFonts w:ascii="Cambria Math" w:hAnsi="Cambria Math" w:cs="Times New Roman"/>
          <w:sz w:val="24"/>
          <w:szCs w:val="24"/>
        </w:rPr>
        <w:t>referidas empresas.</w:t>
      </w:r>
    </w:p>
    <w:p w14:paraId="702188DE" w14:textId="216BD3E4" w:rsidR="004D621F" w:rsidRPr="00D01920" w:rsidRDefault="008C70A5" w:rsidP="00FE0275">
      <w:pPr>
        <w:pStyle w:val="Normalce340a3d-9c72-420c-ac5a-f324a9ffcf38"/>
        <w:spacing w:after="0" w:line="240" w:lineRule="auto"/>
        <w:jc w:val="right"/>
        <w:rPr>
          <w:rFonts w:ascii="Cambria Math" w:hAnsi="Cambria Math" w:cs="Times New Roman"/>
          <w:lang w:val="pt-BR"/>
        </w:rPr>
      </w:pPr>
      <w:r w:rsidRPr="00D01920">
        <w:rPr>
          <w:rFonts w:ascii="Cambria Math" w:hAnsi="Cambria Math" w:cs="Times New Roman"/>
          <w:lang w:val="pt-BR"/>
        </w:rPr>
        <w:t>Jardim do Seridó</w:t>
      </w:r>
      <w:r w:rsidRPr="00D01920">
        <w:rPr>
          <w:rFonts w:ascii="Cambria Math" w:hAnsi="Cambria Math" w:cs="Times New Roman"/>
          <w:color w:val="000000"/>
          <w:lang w:val="pt-BR"/>
        </w:rPr>
        <w:t>/</w:t>
      </w:r>
      <w:r w:rsidRPr="00D01920">
        <w:rPr>
          <w:rFonts w:ascii="Cambria Math" w:hAnsi="Cambria Math" w:cs="Times New Roman"/>
          <w:lang w:val="pt-BR"/>
        </w:rPr>
        <w:t>RN</w:t>
      </w:r>
      <w:r w:rsidRPr="00D01920">
        <w:rPr>
          <w:rFonts w:ascii="Cambria Math" w:hAnsi="Cambria Math" w:cs="Times New Roman"/>
          <w:color w:val="000000"/>
          <w:lang w:val="pt-BR"/>
        </w:rPr>
        <w:t xml:space="preserve">, </w:t>
      </w:r>
      <w:r w:rsidR="00D01920">
        <w:rPr>
          <w:rFonts w:ascii="Cambria Math" w:hAnsi="Cambria Math" w:cs="Times New Roman"/>
          <w:color w:val="000000"/>
          <w:lang w:val="pt-BR"/>
        </w:rPr>
        <w:t>23 de dezembro</w:t>
      </w:r>
      <w:r w:rsidR="000D02EF" w:rsidRPr="00D01920">
        <w:rPr>
          <w:rFonts w:ascii="Cambria Math" w:hAnsi="Cambria Math" w:cs="Times New Roman"/>
          <w:lang w:val="pt-BR"/>
        </w:rPr>
        <w:t xml:space="preserve"> de 2025</w:t>
      </w:r>
    </w:p>
    <w:p w14:paraId="232FB447" w14:textId="77777777" w:rsidR="00FE0275" w:rsidRPr="00D01920" w:rsidRDefault="00FE0275" w:rsidP="00FE0275">
      <w:pPr>
        <w:rPr>
          <w:rFonts w:ascii="Cambria Math" w:hAnsi="Cambria Math"/>
          <w:lang w:eastAsia="uk-UA"/>
        </w:rPr>
      </w:pPr>
    </w:p>
    <w:p w14:paraId="7CA4F71A" w14:textId="77777777" w:rsidR="00FE0275" w:rsidRPr="00D01920" w:rsidRDefault="00FE0275" w:rsidP="00FE0275">
      <w:pPr>
        <w:rPr>
          <w:rFonts w:ascii="Cambria Math" w:hAnsi="Cambria Math"/>
          <w:lang w:eastAsia="uk-UA"/>
        </w:rPr>
      </w:pPr>
    </w:p>
    <w:p w14:paraId="518CA50F" w14:textId="4B379CEC" w:rsidR="004D621F" w:rsidRPr="00D01920" w:rsidRDefault="0007382D" w:rsidP="008C70A5">
      <w:pPr>
        <w:pStyle w:val="NormalWeb"/>
        <w:spacing w:before="0" w:beforeAutospacing="0" w:after="0" w:afterAutospacing="0"/>
        <w:jc w:val="center"/>
        <w:rPr>
          <w:rFonts w:ascii="Cambria Math" w:hAnsi="Cambria Math"/>
          <w:color w:val="000000"/>
        </w:rPr>
      </w:pPr>
      <w:r w:rsidRPr="00D01920">
        <w:rPr>
          <w:rFonts w:ascii="Cambria Math" w:hAnsi="Cambria Math"/>
          <w:b/>
          <w:bCs/>
          <w:i/>
          <w:iCs/>
          <w:color w:val="000000"/>
        </w:rPr>
        <w:t>José Renato de Araújo Azevedo</w:t>
      </w:r>
    </w:p>
    <w:p w14:paraId="24F31148" w14:textId="5C8C56FE" w:rsidR="004D621F" w:rsidRPr="00D01920" w:rsidRDefault="008C70A5" w:rsidP="00E62C93">
      <w:pPr>
        <w:pStyle w:val="NormalWeb"/>
        <w:spacing w:before="0" w:beforeAutospacing="0" w:after="0" w:afterAutospacing="0"/>
        <w:jc w:val="center"/>
        <w:rPr>
          <w:rFonts w:ascii="Cambria Math" w:hAnsi="Cambria Math"/>
        </w:rPr>
      </w:pPr>
      <w:r w:rsidRPr="00D01920">
        <w:rPr>
          <w:rFonts w:ascii="Cambria Math" w:hAnsi="Cambria Math"/>
          <w:b/>
          <w:bCs/>
          <w:i/>
          <w:iCs/>
          <w:color w:val="000000"/>
        </w:rPr>
        <w:t>Secretári</w:t>
      </w:r>
      <w:r w:rsidR="0007382D" w:rsidRPr="00D01920">
        <w:rPr>
          <w:rFonts w:ascii="Cambria Math" w:hAnsi="Cambria Math"/>
          <w:b/>
          <w:bCs/>
          <w:i/>
          <w:iCs/>
          <w:color w:val="000000"/>
        </w:rPr>
        <w:t>o</w:t>
      </w:r>
      <w:r w:rsidRPr="00D01920">
        <w:rPr>
          <w:rFonts w:ascii="Cambria Math" w:hAnsi="Cambria Math"/>
          <w:b/>
          <w:bCs/>
          <w:i/>
          <w:iCs/>
          <w:color w:val="000000"/>
        </w:rPr>
        <w:t xml:space="preserve"> Municipal de </w:t>
      </w:r>
      <w:r w:rsidR="0007382D" w:rsidRPr="00D01920">
        <w:rPr>
          <w:rFonts w:ascii="Cambria Math" w:hAnsi="Cambria Math"/>
          <w:b/>
          <w:bCs/>
          <w:i/>
          <w:iCs/>
          <w:color w:val="000000"/>
        </w:rPr>
        <w:t>Cultura e Turismo</w:t>
      </w:r>
    </w:p>
    <w:sectPr w:rsidR="004D621F" w:rsidRPr="00D0192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1B30D2" w14:textId="77777777" w:rsidR="00C010B7" w:rsidRDefault="00C010B7">
      <w:pPr>
        <w:spacing w:after="0" w:line="240" w:lineRule="auto"/>
      </w:pPr>
      <w:r>
        <w:separator/>
      </w:r>
    </w:p>
  </w:endnote>
  <w:endnote w:type="continuationSeparator" w:id="0">
    <w:p w14:paraId="6B62DD37" w14:textId="77777777" w:rsidR="00C010B7" w:rsidRDefault="00C01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EB6AE" w14:textId="77777777" w:rsidR="00C010B7" w:rsidRDefault="00C010B7">
      <w:pPr>
        <w:spacing w:after="0" w:line="240" w:lineRule="auto"/>
      </w:pPr>
      <w:r>
        <w:separator/>
      </w:r>
    </w:p>
  </w:footnote>
  <w:footnote w:type="continuationSeparator" w:id="0">
    <w:p w14:paraId="4C7E6747" w14:textId="77777777" w:rsidR="00C010B7" w:rsidRDefault="00C010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326BE"/>
    <w:rsid w:val="0007382D"/>
    <w:rsid w:val="000D02EF"/>
    <w:rsid w:val="001713D6"/>
    <w:rsid w:val="0018612B"/>
    <w:rsid w:val="0021307A"/>
    <w:rsid w:val="00291378"/>
    <w:rsid w:val="002C2115"/>
    <w:rsid w:val="00330AC0"/>
    <w:rsid w:val="0041185F"/>
    <w:rsid w:val="004A10BA"/>
    <w:rsid w:val="004D621F"/>
    <w:rsid w:val="00531CE9"/>
    <w:rsid w:val="00573C54"/>
    <w:rsid w:val="00603C73"/>
    <w:rsid w:val="007C4D51"/>
    <w:rsid w:val="007E5FDE"/>
    <w:rsid w:val="00807062"/>
    <w:rsid w:val="008C70A5"/>
    <w:rsid w:val="009B6EC1"/>
    <w:rsid w:val="00A6154B"/>
    <w:rsid w:val="00A77320"/>
    <w:rsid w:val="00C010B7"/>
    <w:rsid w:val="00C7310A"/>
    <w:rsid w:val="00C95F9E"/>
    <w:rsid w:val="00D01920"/>
    <w:rsid w:val="00D54DE7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paragraph" w:customStyle="1" w:styleId="NormalWebe3864e70-7361-4b9f-88dd-b5cbff939ad4">
    <w:name w:val="Normal (Web)_e3864e70-7361-4b9f-88dd-b5cbff939ad4"/>
    <w:basedOn w:val="Normal"/>
    <w:rsid w:val="0007382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0530a00-0c55-4ad1-b292-a5e50a901394">
    <w:name w:val="Normal (Web)_f0530a00-0c55-4ad1-b292-a5e50a901394"/>
    <w:basedOn w:val="Normal"/>
    <w:rsid w:val="00573C54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7c81940-a1bc-478b-8eab-ff51cd0cff7a">
    <w:name w:val="Normal (Web)_f7c81940-a1bc-478b-8eab-ff51cd0cff7a"/>
    <w:basedOn w:val="Normal"/>
    <w:rsid w:val="00D01920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C21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21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1404</Characters>
  <Application>Microsoft Office Word</Application>
  <DocSecurity>4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2</cp:revision>
  <cp:lastPrinted>2025-12-23T10:53:00Z</cp:lastPrinted>
  <dcterms:created xsi:type="dcterms:W3CDTF">2025-12-23T10:53:00Z</dcterms:created>
  <dcterms:modified xsi:type="dcterms:W3CDTF">2025-12-23T10:53:00Z</dcterms:modified>
</cp:coreProperties>
</file>